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DCCAB" w14:textId="77777777" w:rsidR="00E34CFC" w:rsidRPr="00E34CFC" w:rsidRDefault="00E34CFC" w:rsidP="00E34CFC">
      <w:pPr>
        <w:rPr>
          <w:rFonts w:asciiTheme="majorHAnsi" w:hAnsiTheme="majorHAnsi"/>
          <w:sz w:val="22"/>
          <w:szCs w:val="22"/>
        </w:rPr>
      </w:pPr>
      <w:r w:rsidRPr="00E34CFC">
        <w:rPr>
          <w:rFonts w:asciiTheme="majorHAnsi" w:hAnsiTheme="majorHAnsi"/>
          <w:sz w:val="22"/>
          <w:szCs w:val="22"/>
        </w:rPr>
        <w:t>Dear Student,</w:t>
      </w:r>
    </w:p>
    <w:p w14:paraId="301171B2" w14:textId="77777777" w:rsidR="00E34CFC" w:rsidRPr="00E34CFC" w:rsidRDefault="00E34CFC" w:rsidP="00E34CFC">
      <w:pPr>
        <w:rPr>
          <w:rFonts w:asciiTheme="majorHAnsi" w:hAnsiTheme="majorHAnsi"/>
          <w:sz w:val="22"/>
          <w:szCs w:val="22"/>
        </w:rPr>
      </w:pPr>
    </w:p>
    <w:p w14:paraId="28438EA2" w14:textId="77777777" w:rsidR="007F0574" w:rsidRPr="00E34CFC" w:rsidRDefault="00E34CFC" w:rsidP="00E34CFC">
      <w:pPr>
        <w:rPr>
          <w:rFonts w:asciiTheme="majorHAnsi" w:hAnsiTheme="majorHAnsi"/>
          <w:sz w:val="22"/>
          <w:szCs w:val="22"/>
        </w:rPr>
      </w:pPr>
      <w:r w:rsidRPr="00E34CFC">
        <w:rPr>
          <w:rFonts w:asciiTheme="majorHAnsi" w:hAnsiTheme="majorHAnsi"/>
          <w:sz w:val="22"/>
          <w:szCs w:val="22"/>
        </w:rPr>
        <w:t xml:space="preserve">As you may know, </w:t>
      </w:r>
      <w:r w:rsidRPr="00E34CFC">
        <w:rPr>
          <w:rFonts w:asciiTheme="majorHAnsi" w:hAnsiTheme="majorHAnsi"/>
          <w:sz w:val="22"/>
          <w:szCs w:val="22"/>
          <w:highlight w:val="yellow"/>
        </w:rPr>
        <w:t>&lt;INSTITUTION&gt;</w:t>
      </w:r>
      <w:r w:rsidRPr="00E34CFC">
        <w:rPr>
          <w:rFonts w:asciiTheme="majorHAnsi" w:hAnsiTheme="majorHAnsi"/>
          <w:sz w:val="22"/>
          <w:szCs w:val="22"/>
        </w:rPr>
        <w:t xml:space="preserve"> </w:t>
      </w:r>
      <w:r w:rsidR="007F0574">
        <w:rPr>
          <w:rFonts w:asciiTheme="majorHAnsi" w:hAnsiTheme="majorHAnsi"/>
          <w:sz w:val="22"/>
          <w:szCs w:val="22"/>
        </w:rPr>
        <w:t>has partnered with t</w:t>
      </w:r>
      <w:r w:rsidR="007F0574" w:rsidRPr="00E34CFC">
        <w:rPr>
          <w:rFonts w:asciiTheme="majorHAnsi" w:hAnsiTheme="majorHAnsi"/>
          <w:sz w:val="22"/>
          <w:szCs w:val="22"/>
        </w:rPr>
        <w:t>he Charles Schwab Foundation</w:t>
      </w:r>
      <w:r w:rsidR="007F0574">
        <w:rPr>
          <w:rFonts w:asciiTheme="majorHAnsi" w:hAnsiTheme="majorHAnsi"/>
          <w:sz w:val="22"/>
          <w:szCs w:val="22"/>
        </w:rPr>
        <w:t xml:space="preserve"> and EverFi </w:t>
      </w:r>
      <w:r w:rsidRPr="00E34CFC">
        <w:rPr>
          <w:rFonts w:asciiTheme="majorHAnsi" w:hAnsiTheme="majorHAnsi"/>
          <w:sz w:val="22"/>
          <w:szCs w:val="22"/>
        </w:rPr>
        <w:t xml:space="preserve">to deliver </w:t>
      </w:r>
      <w:r w:rsidR="007F0574" w:rsidRPr="007F0574">
        <w:rPr>
          <w:rFonts w:asciiTheme="majorHAnsi" w:hAnsiTheme="majorHAnsi"/>
          <w:sz w:val="22"/>
          <w:szCs w:val="22"/>
        </w:rPr>
        <w:t xml:space="preserve">the Schwab </w:t>
      </w:r>
      <w:proofErr w:type="spellStart"/>
      <w:r w:rsidR="007F0574" w:rsidRPr="007F0574">
        <w:rPr>
          <w:rFonts w:asciiTheme="majorHAnsi" w:hAnsiTheme="majorHAnsi"/>
          <w:sz w:val="22"/>
          <w:szCs w:val="22"/>
        </w:rPr>
        <w:t>MoneyWise</w:t>
      </w:r>
      <w:proofErr w:type="spellEnd"/>
      <w:r w:rsidR="007F0574" w:rsidRPr="007F0574">
        <w:rPr>
          <w:rFonts w:asciiTheme="majorHAnsi" w:hAnsiTheme="majorHAnsi"/>
          <w:sz w:val="22"/>
          <w:szCs w:val="22"/>
        </w:rPr>
        <w:t>® on Cam</w:t>
      </w:r>
      <w:r w:rsidR="007F0574">
        <w:rPr>
          <w:rFonts w:asciiTheme="majorHAnsi" w:hAnsiTheme="majorHAnsi"/>
          <w:sz w:val="22"/>
          <w:szCs w:val="22"/>
        </w:rPr>
        <w:t>pus financial education program to our students.</w:t>
      </w:r>
      <w:r w:rsidR="007F0574" w:rsidRPr="007F0574">
        <w:rPr>
          <w:rFonts w:asciiTheme="majorHAnsi" w:hAnsiTheme="majorHAnsi"/>
          <w:sz w:val="22"/>
          <w:szCs w:val="22"/>
        </w:rPr>
        <w:t xml:space="preserve"> Schwab </w:t>
      </w:r>
      <w:proofErr w:type="spellStart"/>
      <w:r w:rsidR="007F0574" w:rsidRPr="007F0574">
        <w:rPr>
          <w:rFonts w:asciiTheme="majorHAnsi" w:hAnsiTheme="majorHAnsi"/>
          <w:sz w:val="22"/>
          <w:szCs w:val="22"/>
        </w:rPr>
        <w:t>MoneyWise</w:t>
      </w:r>
      <w:proofErr w:type="spellEnd"/>
      <w:r w:rsidR="007F0574" w:rsidRPr="007F0574">
        <w:rPr>
          <w:rFonts w:asciiTheme="majorHAnsi" w:hAnsiTheme="majorHAnsi"/>
          <w:sz w:val="22"/>
          <w:szCs w:val="22"/>
        </w:rPr>
        <w:t xml:space="preserve">® on Campus is a fun, easy way to boost your financial know-how and put yourself on a path to success while in college and beyond. The program provides students with access to </w:t>
      </w:r>
      <w:proofErr w:type="spellStart"/>
      <w:r w:rsidR="007F0574" w:rsidRPr="007F0574">
        <w:rPr>
          <w:rFonts w:asciiTheme="majorHAnsi" w:hAnsiTheme="majorHAnsi"/>
          <w:sz w:val="22"/>
          <w:szCs w:val="22"/>
        </w:rPr>
        <w:t>EverFi’s</w:t>
      </w:r>
      <w:proofErr w:type="spellEnd"/>
      <w:r w:rsidR="007F0574" w:rsidRPr="007F0574">
        <w:rPr>
          <w:rFonts w:asciiTheme="majorHAnsi" w:hAnsiTheme="majorHAnsi"/>
          <w:sz w:val="22"/>
          <w:szCs w:val="22"/>
        </w:rPr>
        <w:t xml:space="preserve"> </w:t>
      </w:r>
      <w:r w:rsidR="007F0574" w:rsidRPr="007F0574">
        <w:rPr>
          <w:rFonts w:asciiTheme="majorHAnsi" w:hAnsiTheme="majorHAnsi"/>
          <w:i/>
          <w:sz w:val="22"/>
          <w:szCs w:val="22"/>
        </w:rPr>
        <w:t>Transit</w:t>
      </w:r>
      <w:r w:rsidR="007F0574" w:rsidRPr="007F0574">
        <w:rPr>
          <w:rFonts w:asciiTheme="majorHAnsi" w:hAnsiTheme="majorHAnsi"/>
          <w:sz w:val="22"/>
          <w:szCs w:val="22"/>
        </w:rPr>
        <w:t xml:space="preserve"> program, which guides you through real-life financial situations that you may encounter while in school, and helps you build a personalized action plan to manage your personal finances.</w:t>
      </w:r>
    </w:p>
    <w:p w14:paraId="42C3B5F1" w14:textId="77777777" w:rsidR="00E34CFC" w:rsidRPr="00E34CFC" w:rsidRDefault="00E34CFC" w:rsidP="00E34CFC">
      <w:pPr>
        <w:rPr>
          <w:rFonts w:asciiTheme="majorHAnsi" w:hAnsiTheme="majorHAnsi"/>
          <w:sz w:val="22"/>
          <w:szCs w:val="22"/>
        </w:rPr>
      </w:pPr>
    </w:p>
    <w:p w14:paraId="6927B744" w14:textId="77777777" w:rsidR="00E34CFC" w:rsidRPr="00E34CFC" w:rsidRDefault="00E34CFC" w:rsidP="00E34CFC">
      <w:pPr>
        <w:pStyle w:val="BodyText"/>
        <w:tabs>
          <w:tab w:val="num" w:pos="0"/>
        </w:tabs>
        <w:rPr>
          <w:rFonts w:asciiTheme="majorHAnsi" w:hAnsiTheme="majorHAnsi"/>
          <w:b w:val="0"/>
          <w:color w:val="auto"/>
          <w:sz w:val="22"/>
          <w:szCs w:val="22"/>
        </w:rPr>
      </w:pPr>
      <w:r w:rsidRPr="00E34CFC">
        <w:rPr>
          <w:rFonts w:asciiTheme="majorHAnsi" w:hAnsiTheme="majorHAnsi"/>
          <w:b w:val="0"/>
          <w:color w:val="auto"/>
          <w:sz w:val="22"/>
          <w:szCs w:val="22"/>
        </w:rPr>
        <w:t xml:space="preserve">As part of our comprehensive prevention program for new students, </w:t>
      </w:r>
      <w:r w:rsidRPr="00E34CFC">
        <w:rPr>
          <w:rFonts w:asciiTheme="majorHAnsi" w:hAnsiTheme="majorHAnsi"/>
          <w:b w:val="0"/>
          <w:color w:val="auto"/>
          <w:sz w:val="22"/>
          <w:szCs w:val="22"/>
          <w:highlight w:val="yellow"/>
        </w:rPr>
        <w:t>&lt;INSTITUTION&gt;</w:t>
      </w:r>
      <w:r w:rsidRPr="00E34CFC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Pr="00E34CFC">
        <w:rPr>
          <w:rFonts w:asciiTheme="majorHAnsi" w:hAnsiTheme="majorHAnsi"/>
          <w:color w:val="auto"/>
          <w:sz w:val="22"/>
          <w:szCs w:val="22"/>
        </w:rPr>
        <w:t>expects you to complete the Transit Financial Wellness course.</w:t>
      </w:r>
      <w:r w:rsidRPr="00E34CFC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</w:p>
    <w:p w14:paraId="33AE87F1" w14:textId="77777777" w:rsidR="00E34CFC" w:rsidRPr="00E34CFC" w:rsidRDefault="00E34CFC" w:rsidP="00E34CFC">
      <w:pPr>
        <w:pStyle w:val="BodyText"/>
        <w:tabs>
          <w:tab w:val="num" w:pos="0"/>
        </w:tabs>
        <w:rPr>
          <w:rFonts w:asciiTheme="majorHAnsi" w:hAnsiTheme="majorHAnsi"/>
          <w:b w:val="0"/>
          <w:color w:val="auto"/>
          <w:sz w:val="22"/>
          <w:szCs w:val="22"/>
        </w:rPr>
      </w:pPr>
    </w:p>
    <w:p w14:paraId="49A1F307" w14:textId="77777777" w:rsidR="00E34CFC" w:rsidRPr="00E34CFC" w:rsidRDefault="00E34CFC" w:rsidP="00E34CFC">
      <w:pPr>
        <w:rPr>
          <w:rFonts w:asciiTheme="majorHAnsi" w:hAnsiTheme="majorHAnsi"/>
          <w:sz w:val="22"/>
          <w:szCs w:val="22"/>
        </w:rPr>
      </w:pPr>
      <w:r w:rsidRPr="00E34CFC">
        <w:rPr>
          <w:rFonts w:asciiTheme="majorHAnsi" w:hAnsiTheme="majorHAnsi"/>
          <w:b/>
          <w:sz w:val="22"/>
          <w:szCs w:val="22"/>
        </w:rPr>
        <w:t>Your login directions and additional details are included in this communication.</w:t>
      </w:r>
      <w:r w:rsidRPr="00E34CFC">
        <w:rPr>
          <w:rFonts w:asciiTheme="majorHAnsi" w:hAnsiTheme="majorHAnsi"/>
          <w:sz w:val="22"/>
          <w:szCs w:val="22"/>
        </w:rPr>
        <w:t xml:space="preserve"> </w:t>
      </w:r>
    </w:p>
    <w:p w14:paraId="64F54283" w14:textId="77777777" w:rsidR="00E34CFC" w:rsidRPr="00E34CFC" w:rsidRDefault="00E34CFC" w:rsidP="00E34CFC">
      <w:pPr>
        <w:pStyle w:val="BodyText"/>
        <w:tabs>
          <w:tab w:val="num" w:pos="0"/>
        </w:tabs>
        <w:rPr>
          <w:rFonts w:asciiTheme="majorHAnsi" w:hAnsiTheme="majorHAnsi"/>
          <w:b w:val="0"/>
          <w:color w:val="auto"/>
          <w:sz w:val="22"/>
          <w:szCs w:val="22"/>
        </w:rPr>
      </w:pPr>
    </w:p>
    <w:p w14:paraId="300575CE" w14:textId="77777777" w:rsidR="00E34CFC" w:rsidRPr="00E34CFC" w:rsidRDefault="00E34CFC" w:rsidP="00E34CFC">
      <w:pPr>
        <w:pStyle w:val="BodyText"/>
        <w:tabs>
          <w:tab w:val="num" w:pos="0"/>
        </w:tabs>
        <w:rPr>
          <w:rFonts w:asciiTheme="majorHAnsi" w:hAnsiTheme="majorHAnsi"/>
          <w:b w:val="0"/>
          <w:color w:val="auto"/>
          <w:sz w:val="22"/>
          <w:szCs w:val="22"/>
        </w:rPr>
      </w:pPr>
      <w:r w:rsidRPr="00E34CFC">
        <w:rPr>
          <w:rFonts w:asciiTheme="majorHAnsi" w:hAnsiTheme="majorHAnsi"/>
          <w:b w:val="0"/>
          <w:bCs w:val="0"/>
          <w:i/>
          <w:iCs/>
          <w:sz w:val="22"/>
          <w:szCs w:val="22"/>
          <w:highlight w:val="yellow"/>
        </w:rPr>
        <w:t>&lt;If you are requiring the course, this is a good place to state your incentives/punitive measures. Using terminology noting the course is required has been found to yield greater student participation. &gt;</w:t>
      </w:r>
      <w:r w:rsidRPr="00E34CFC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5C852DFC" w14:textId="77777777" w:rsidR="00E34CFC" w:rsidRPr="00E34CFC" w:rsidRDefault="00E34CFC" w:rsidP="00E34CFC">
      <w:pPr>
        <w:pStyle w:val="CommentText"/>
        <w:rPr>
          <w:rFonts w:asciiTheme="majorHAnsi" w:hAnsiTheme="majorHAnsi"/>
          <w:sz w:val="22"/>
          <w:szCs w:val="22"/>
        </w:rPr>
      </w:pPr>
    </w:p>
    <w:p w14:paraId="7C4207B1" w14:textId="77777777" w:rsidR="00E34CFC" w:rsidRPr="00E34CFC" w:rsidRDefault="00E34CFC" w:rsidP="00E34CFC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E34CFC">
        <w:rPr>
          <w:rFonts w:asciiTheme="majorHAnsi" w:hAnsiTheme="majorHAnsi"/>
          <w:b/>
          <w:sz w:val="22"/>
          <w:szCs w:val="22"/>
          <w:u w:val="single"/>
        </w:rPr>
        <w:t>PLEASE</w:t>
      </w:r>
      <w:r w:rsidRPr="00E34CFC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E34CFC">
        <w:rPr>
          <w:rFonts w:asciiTheme="majorHAnsi" w:hAnsiTheme="majorHAnsi"/>
          <w:b/>
          <w:sz w:val="22"/>
          <w:szCs w:val="22"/>
          <w:u w:val="single"/>
        </w:rPr>
        <w:t>READ THE FOLLOWING CAREFULLY:</w:t>
      </w:r>
    </w:p>
    <w:p w14:paraId="0C2E07C4" w14:textId="77777777" w:rsidR="00E34CFC" w:rsidRPr="00E34CFC" w:rsidRDefault="00E34CFC" w:rsidP="00E34CFC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5CECA46C" w14:textId="77777777" w:rsidR="00E34CFC" w:rsidRPr="007F0574" w:rsidRDefault="00E34CFC" w:rsidP="00E34CFC">
      <w:pPr>
        <w:jc w:val="both"/>
        <w:rPr>
          <w:rFonts w:asciiTheme="majorHAnsi" w:hAnsiTheme="majorHAnsi"/>
          <w:b/>
          <w:sz w:val="22"/>
          <w:szCs w:val="22"/>
        </w:rPr>
      </w:pPr>
      <w:r w:rsidRPr="007F0574">
        <w:rPr>
          <w:rFonts w:asciiTheme="majorHAnsi" w:hAnsiTheme="majorHAnsi"/>
          <w:sz w:val="22"/>
          <w:szCs w:val="22"/>
        </w:rPr>
        <w:t>You are expected to complete Transit Financial Wellness</w:t>
      </w:r>
      <w:r w:rsidRPr="007F0574">
        <w:rPr>
          <w:rFonts w:asciiTheme="majorHAnsi" w:hAnsiTheme="majorHAnsi"/>
          <w:b/>
          <w:sz w:val="22"/>
          <w:szCs w:val="22"/>
        </w:rPr>
        <w:t xml:space="preserve">. </w:t>
      </w:r>
      <w:r w:rsidRPr="007F0574">
        <w:rPr>
          <w:rFonts w:asciiTheme="majorHAnsi" w:hAnsiTheme="majorHAnsi"/>
          <w:sz w:val="22"/>
          <w:szCs w:val="22"/>
        </w:rPr>
        <w:t xml:space="preserve">You will need </w:t>
      </w:r>
      <w:r w:rsidRPr="007F0574">
        <w:rPr>
          <w:rFonts w:asciiTheme="majorHAnsi" w:hAnsiTheme="majorHAnsi"/>
          <w:b/>
          <w:sz w:val="22"/>
          <w:szCs w:val="22"/>
          <w:u w:val="single"/>
        </w:rPr>
        <w:t>one</w:t>
      </w:r>
      <w:r w:rsidRPr="007F0574">
        <w:rPr>
          <w:rFonts w:asciiTheme="majorHAnsi" w:hAnsiTheme="majorHAnsi"/>
          <w:b/>
          <w:sz w:val="22"/>
          <w:szCs w:val="22"/>
        </w:rPr>
        <w:t xml:space="preserve"> EverFi Higher Education Account</w:t>
      </w:r>
      <w:r w:rsidRPr="007F0574">
        <w:rPr>
          <w:rFonts w:asciiTheme="majorHAnsi" w:hAnsiTheme="majorHAnsi"/>
          <w:sz w:val="22"/>
          <w:szCs w:val="22"/>
        </w:rPr>
        <w:t xml:space="preserve"> </w:t>
      </w:r>
      <w:r w:rsidR="007F0574">
        <w:rPr>
          <w:rFonts w:asciiTheme="majorHAnsi" w:hAnsiTheme="majorHAnsi"/>
          <w:sz w:val="22"/>
          <w:szCs w:val="22"/>
        </w:rPr>
        <w:t>to access the course from your D</w:t>
      </w:r>
      <w:r w:rsidRPr="007F0574">
        <w:rPr>
          <w:rFonts w:asciiTheme="majorHAnsi" w:hAnsiTheme="majorHAnsi"/>
          <w:sz w:val="22"/>
          <w:szCs w:val="22"/>
        </w:rPr>
        <w:t>ashboard.</w:t>
      </w:r>
    </w:p>
    <w:p w14:paraId="7D6CA23D" w14:textId="77777777" w:rsidR="00E34CFC" w:rsidRPr="00E34CFC" w:rsidRDefault="00E34CFC" w:rsidP="00E34CFC">
      <w:pPr>
        <w:jc w:val="both"/>
        <w:rPr>
          <w:rFonts w:asciiTheme="majorHAnsi" w:hAnsiTheme="majorHAnsi"/>
          <w:color w:val="C0504D" w:themeColor="accent2"/>
          <w:sz w:val="22"/>
          <w:szCs w:val="22"/>
        </w:rPr>
      </w:pPr>
    </w:p>
    <w:p w14:paraId="4B990AA6" w14:textId="77777777" w:rsidR="00E34CFC" w:rsidRPr="00E34CFC" w:rsidRDefault="00E34CFC" w:rsidP="00E34CFC">
      <w:pPr>
        <w:rPr>
          <w:rFonts w:asciiTheme="majorHAnsi" w:hAnsiTheme="majorHAnsi"/>
          <w:b/>
          <w:sz w:val="22"/>
          <w:szCs w:val="22"/>
        </w:rPr>
      </w:pPr>
      <w:r w:rsidRPr="00E34CFC">
        <w:rPr>
          <w:rFonts w:asciiTheme="majorHAnsi" w:hAnsiTheme="majorHAnsi"/>
          <w:b/>
          <w:sz w:val="22"/>
          <w:szCs w:val="22"/>
        </w:rPr>
        <w:t xml:space="preserve">To fulfill </w:t>
      </w:r>
      <w:r w:rsidRPr="00E34CFC">
        <w:rPr>
          <w:rFonts w:asciiTheme="majorHAnsi" w:hAnsiTheme="majorHAnsi"/>
          <w:b/>
          <w:sz w:val="22"/>
          <w:szCs w:val="22"/>
          <w:highlight w:val="yellow"/>
        </w:rPr>
        <w:t>&lt;INSTITUTION’S&gt;</w:t>
      </w:r>
      <w:r w:rsidRPr="00E34CFC">
        <w:rPr>
          <w:rFonts w:asciiTheme="majorHAnsi" w:hAnsiTheme="majorHAnsi"/>
          <w:b/>
          <w:sz w:val="22"/>
          <w:szCs w:val="22"/>
        </w:rPr>
        <w:t xml:space="preserve"> requirement:</w:t>
      </w:r>
    </w:p>
    <w:p w14:paraId="493A7252" w14:textId="77777777" w:rsidR="00E34CFC" w:rsidRPr="00E34CFC" w:rsidRDefault="00E34CFC" w:rsidP="00E34CF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E34CFC">
        <w:rPr>
          <w:rFonts w:asciiTheme="majorHAnsi" w:hAnsiTheme="majorHAnsi"/>
          <w:sz w:val="22"/>
          <w:szCs w:val="22"/>
        </w:rPr>
        <w:t xml:space="preserve">Go to: </w:t>
      </w:r>
      <w:hyperlink r:id="rId6" w:history="1">
        <w:r w:rsidRPr="00E34CFC">
          <w:rPr>
            <w:rStyle w:val="Hyperlink"/>
            <w:rFonts w:asciiTheme="majorHAnsi" w:hAnsiTheme="majorHAnsi"/>
            <w:sz w:val="22"/>
            <w:szCs w:val="22"/>
          </w:rPr>
          <w:t>http://www.everfi.com/login</w:t>
        </w:r>
      </w:hyperlink>
      <w:r w:rsidRPr="00E34CFC">
        <w:rPr>
          <w:rFonts w:asciiTheme="majorHAnsi" w:hAnsiTheme="majorHAnsi"/>
          <w:sz w:val="22"/>
          <w:szCs w:val="22"/>
        </w:rPr>
        <w:t xml:space="preserve"> and </w:t>
      </w:r>
      <w:r w:rsidRPr="00E34CFC">
        <w:rPr>
          <w:rFonts w:asciiTheme="majorHAnsi" w:hAnsiTheme="majorHAnsi"/>
          <w:b/>
          <w:sz w:val="22"/>
          <w:szCs w:val="22"/>
        </w:rPr>
        <w:t>click “Register”</w:t>
      </w:r>
    </w:p>
    <w:p w14:paraId="6240A2D5" w14:textId="77777777" w:rsidR="00E34CFC" w:rsidRPr="00E34CFC" w:rsidRDefault="00E34CFC" w:rsidP="00E34CF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E34CFC">
        <w:rPr>
          <w:rFonts w:asciiTheme="majorHAnsi" w:hAnsiTheme="majorHAnsi"/>
          <w:sz w:val="22"/>
          <w:szCs w:val="22"/>
        </w:rPr>
        <w:t xml:space="preserve">Under </w:t>
      </w:r>
      <w:r w:rsidRPr="00E34CFC">
        <w:rPr>
          <w:rFonts w:asciiTheme="majorHAnsi" w:hAnsiTheme="majorHAnsi"/>
          <w:b/>
          <w:sz w:val="22"/>
          <w:szCs w:val="22"/>
        </w:rPr>
        <w:t xml:space="preserve">“Student/Learner,” </w:t>
      </w:r>
      <w:r w:rsidRPr="00E34CFC">
        <w:rPr>
          <w:rFonts w:asciiTheme="majorHAnsi" w:hAnsiTheme="majorHAnsi"/>
          <w:sz w:val="22"/>
          <w:szCs w:val="22"/>
        </w:rPr>
        <w:t xml:space="preserve">enter the Registration Code: </w:t>
      </w:r>
      <w:r w:rsidRPr="00E34CFC">
        <w:rPr>
          <w:rFonts w:asciiTheme="majorHAnsi" w:hAnsiTheme="majorHAnsi"/>
          <w:sz w:val="22"/>
          <w:szCs w:val="22"/>
          <w:highlight w:val="yellow"/>
        </w:rPr>
        <w:t>&lt;REGISTRATION CODE HERE&gt;</w:t>
      </w:r>
      <w:r w:rsidRPr="00E34CFC">
        <w:rPr>
          <w:rFonts w:asciiTheme="majorHAnsi" w:hAnsiTheme="majorHAnsi"/>
          <w:sz w:val="22"/>
          <w:szCs w:val="22"/>
        </w:rPr>
        <w:t xml:space="preserve"> and </w:t>
      </w:r>
      <w:r w:rsidRPr="00E34CFC">
        <w:rPr>
          <w:rFonts w:asciiTheme="majorHAnsi" w:hAnsiTheme="majorHAnsi"/>
          <w:b/>
          <w:sz w:val="22"/>
          <w:szCs w:val="22"/>
        </w:rPr>
        <w:t>click “Next”</w:t>
      </w:r>
      <w:r w:rsidRPr="00E34CFC">
        <w:rPr>
          <w:rFonts w:asciiTheme="majorHAnsi" w:hAnsiTheme="majorHAnsi"/>
          <w:sz w:val="22"/>
          <w:szCs w:val="22"/>
        </w:rPr>
        <w:t xml:space="preserve"> to create your EverFi Account</w:t>
      </w:r>
    </w:p>
    <w:p w14:paraId="64B3A68F" w14:textId="77777777" w:rsidR="00E34CFC" w:rsidRPr="00E34CFC" w:rsidRDefault="00E34CFC" w:rsidP="00E34CFC">
      <w:pPr>
        <w:pStyle w:val="ListParagraph"/>
        <w:numPr>
          <w:ilvl w:val="2"/>
          <w:numId w:val="2"/>
        </w:numPr>
        <w:rPr>
          <w:rFonts w:asciiTheme="majorHAnsi" w:hAnsiTheme="majorHAnsi"/>
          <w:color w:val="C0504D" w:themeColor="accent2"/>
          <w:sz w:val="22"/>
          <w:szCs w:val="22"/>
        </w:rPr>
      </w:pPr>
      <w:r w:rsidRPr="00E34CFC">
        <w:rPr>
          <w:rFonts w:asciiTheme="majorHAnsi" w:hAnsiTheme="majorHAnsi"/>
          <w:i/>
          <w:color w:val="C0504D" w:themeColor="accent2"/>
          <w:sz w:val="22"/>
          <w:szCs w:val="22"/>
        </w:rPr>
        <w:t xml:space="preserve">&lt;If requesting student ID, include this additional language&gt; </w:t>
      </w:r>
      <w:r w:rsidRPr="00E34CFC">
        <w:rPr>
          <w:rFonts w:asciiTheme="majorHAnsi" w:hAnsiTheme="majorHAnsi"/>
          <w:sz w:val="22"/>
          <w:szCs w:val="22"/>
        </w:rPr>
        <w:t xml:space="preserve">Note: When prompted, please enter your </w:t>
      </w:r>
      <w:r w:rsidRPr="00E34CFC">
        <w:rPr>
          <w:rFonts w:asciiTheme="majorHAnsi" w:hAnsiTheme="majorHAnsi"/>
          <w:sz w:val="22"/>
          <w:szCs w:val="22"/>
          <w:highlight w:val="yellow"/>
        </w:rPr>
        <w:t>&lt;</w:t>
      </w:r>
      <w:r w:rsidRPr="00E34CFC">
        <w:rPr>
          <w:rFonts w:asciiTheme="majorHAnsi" w:hAnsiTheme="majorHAnsi"/>
          <w:bCs/>
          <w:sz w:val="22"/>
          <w:szCs w:val="22"/>
          <w:highlight w:val="yellow"/>
        </w:rPr>
        <w:t>#</w:t>
      </w:r>
      <w:r w:rsidRPr="00E34CFC">
        <w:rPr>
          <w:rFonts w:asciiTheme="majorHAnsi" w:hAnsiTheme="majorHAnsi"/>
          <w:sz w:val="22"/>
          <w:szCs w:val="22"/>
          <w:highlight w:val="yellow"/>
        </w:rPr>
        <w:t>-DIGIT STUDENT ID&gt;</w:t>
      </w:r>
      <w:r w:rsidRPr="00E34CFC">
        <w:rPr>
          <w:rFonts w:asciiTheme="majorHAnsi" w:hAnsiTheme="majorHAnsi"/>
          <w:sz w:val="22"/>
          <w:szCs w:val="22"/>
        </w:rPr>
        <w:t xml:space="preserve"> to receive credit for completion. You can look-up your Student ID </w:t>
      </w:r>
      <w:r w:rsidRPr="00E34CFC">
        <w:rPr>
          <w:rFonts w:asciiTheme="majorHAnsi" w:hAnsiTheme="majorHAnsi"/>
          <w:sz w:val="22"/>
          <w:szCs w:val="22"/>
          <w:highlight w:val="yellow"/>
        </w:rPr>
        <w:t>&lt;insert custom language here&gt;</w:t>
      </w:r>
      <w:r w:rsidRPr="00E34CFC">
        <w:rPr>
          <w:rFonts w:asciiTheme="majorHAnsi" w:hAnsiTheme="majorHAnsi"/>
          <w:sz w:val="22"/>
          <w:szCs w:val="22"/>
        </w:rPr>
        <w:t xml:space="preserve">. </w:t>
      </w:r>
    </w:p>
    <w:p w14:paraId="5B09AC57" w14:textId="77777777" w:rsidR="00E34CFC" w:rsidRPr="00E34CFC" w:rsidRDefault="00E34CFC" w:rsidP="00E34CF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E34CFC">
        <w:rPr>
          <w:rFonts w:asciiTheme="majorHAnsi" w:hAnsiTheme="majorHAnsi"/>
          <w:sz w:val="22"/>
          <w:szCs w:val="22"/>
        </w:rPr>
        <w:t xml:space="preserve">Complete Part 1 of </w:t>
      </w:r>
      <w:r w:rsidRPr="00E34CFC">
        <w:rPr>
          <w:rFonts w:asciiTheme="majorHAnsi" w:hAnsiTheme="majorHAnsi"/>
          <w:sz w:val="22"/>
          <w:szCs w:val="22"/>
          <w:highlight w:val="yellow"/>
        </w:rPr>
        <w:t>&lt;COURSES&gt;</w:t>
      </w:r>
      <w:r w:rsidRPr="00E34CFC">
        <w:rPr>
          <w:rFonts w:asciiTheme="majorHAnsi" w:hAnsiTheme="majorHAnsi"/>
          <w:sz w:val="22"/>
          <w:szCs w:val="22"/>
        </w:rPr>
        <w:t xml:space="preserve"> by </w:t>
      </w:r>
      <w:r w:rsidRPr="00E34CFC">
        <w:rPr>
          <w:rFonts w:asciiTheme="majorHAnsi" w:hAnsiTheme="majorHAnsi"/>
          <w:sz w:val="22"/>
          <w:szCs w:val="22"/>
          <w:highlight w:val="yellow"/>
        </w:rPr>
        <w:t>&lt;DATE&gt;</w:t>
      </w:r>
    </w:p>
    <w:p w14:paraId="1D257121" w14:textId="5B970AC2" w:rsidR="00E34CFC" w:rsidRPr="00E34CFC" w:rsidRDefault="00E34CFC" w:rsidP="00E34CF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E34CFC">
        <w:rPr>
          <w:rFonts w:asciiTheme="majorHAnsi" w:hAnsiTheme="majorHAnsi"/>
          <w:sz w:val="22"/>
          <w:szCs w:val="22"/>
        </w:rPr>
        <w:t xml:space="preserve">After </w:t>
      </w:r>
      <w:r w:rsidRPr="00E34CFC">
        <w:rPr>
          <w:rFonts w:asciiTheme="majorHAnsi" w:hAnsiTheme="majorHAnsi"/>
          <w:sz w:val="22"/>
          <w:szCs w:val="22"/>
          <w:highlight w:val="yellow"/>
        </w:rPr>
        <w:t>30-45</w:t>
      </w:r>
      <w:r w:rsidRPr="00E34CFC">
        <w:rPr>
          <w:rFonts w:asciiTheme="majorHAnsi" w:hAnsiTheme="majorHAnsi"/>
          <w:sz w:val="22"/>
          <w:szCs w:val="22"/>
        </w:rPr>
        <w:t xml:space="preserve"> days you will receive an invitation to complete Part 2 of </w:t>
      </w:r>
      <w:r w:rsidR="00A96969" w:rsidRPr="00A96969">
        <w:rPr>
          <w:rFonts w:asciiTheme="majorHAnsi" w:hAnsiTheme="majorHAnsi"/>
          <w:sz w:val="22"/>
          <w:szCs w:val="22"/>
        </w:rPr>
        <w:t>Transit</w:t>
      </w:r>
      <w:r w:rsidR="00A96969">
        <w:rPr>
          <w:rFonts w:asciiTheme="majorHAnsi" w:hAnsiTheme="majorHAnsi"/>
          <w:sz w:val="22"/>
          <w:szCs w:val="22"/>
        </w:rPr>
        <w:t>,</w:t>
      </w:r>
      <w:bookmarkStart w:id="0" w:name="_GoBack"/>
      <w:bookmarkEnd w:id="0"/>
      <w:r w:rsidRPr="00E34CFC">
        <w:rPr>
          <w:rFonts w:asciiTheme="majorHAnsi" w:hAnsiTheme="majorHAnsi"/>
          <w:sz w:val="22"/>
          <w:szCs w:val="22"/>
        </w:rPr>
        <w:t xml:space="preserve"> which must be completed by </w:t>
      </w:r>
      <w:r w:rsidRPr="00E34CFC">
        <w:rPr>
          <w:rFonts w:asciiTheme="majorHAnsi" w:hAnsiTheme="majorHAnsi"/>
          <w:sz w:val="22"/>
          <w:szCs w:val="22"/>
          <w:highlight w:val="yellow"/>
        </w:rPr>
        <w:t>&lt;DATE&gt;</w:t>
      </w:r>
    </w:p>
    <w:p w14:paraId="4071CB91" w14:textId="77777777" w:rsidR="00E34CFC" w:rsidRPr="00E34CFC" w:rsidRDefault="00E34CFC" w:rsidP="00E34CFC">
      <w:pPr>
        <w:pStyle w:val="ListParagraph"/>
        <w:ind w:left="0"/>
        <w:rPr>
          <w:rFonts w:asciiTheme="majorHAnsi" w:hAnsiTheme="majorHAnsi"/>
          <w:sz w:val="22"/>
          <w:szCs w:val="22"/>
        </w:rPr>
      </w:pPr>
    </w:p>
    <w:p w14:paraId="689B4593" w14:textId="77777777" w:rsidR="00E34CFC" w:rsidRPr="00E34CFC" w:rsidRDefault="00E34CFC" w:rsidP="00E34CFC">
      <w:pPr>
        <w:pStyle w:val="ListParagraph"/>
        <w:ind w:left="0"/>
        <w:rPr>
          <w:rFonts w:asciiTheme="majorHAnsi" w:hAnsiTheme="majorHAnsi"/>
          <w:sz w:val="22"/>
          <w:szCs w:val="22"/>
        </w:rPr>
      </w:pPr>
      <w:r w:rsidRPr="00E34CFC">
        <w:rPr>
          <w:rFonts w:asciiTheme="majorHAnsi" w:hAnsiTheme="majorHAnsi"/>
          <w:sz w:val="22"/>
          <w:szCs w:val="22"/>
        </w:rPr>
        <w:t>*</w:t>
      </w:r>
      <w:r w:rsidRPr="00E34CFC">
        <w:rPr>
          <w:rFonts w:asciiTheme="majorHAnsi" w:hAnsiTheme="majorHAnsi"/>
          <w:b/>
          <w:sz w:val="22"/>
          <w:szCs w:val="22"/>
        </w:rPr>
        <w:t>If you already have an EverFi Higher Ed Account</w:t>
      </w:r>
      <w:r w:rsidRPr="00E34CFC">
        <w:rPr>
          <w:rFonts w:asciiTheme="majorHAnsi" w:hAnsiTheme="majorHAnsi"/>
          <w:sz w:val="22"/>
          <w:szCs w:val="22"/>
        </w:rPr>
        <w:t xml:space="preserve">, go to </w:t>
      </w:r>
      <w:hyperlink r:id="rId7" w:history="1">
        <w:r w:rsidRPr="00E34CFC">
          <w:rPr>
            <w:rStyle w:val="Hyperlink"/>
            <w:rFonts w:asciiTheme="majorHAnsi" w:hAnsiTheme="majorHAnsi"/>
            <w:sz w:val="22"/>
            <w:szCs w:val="22"/>
          </w:rPr>
          <w:t>http://www.everfi.com/login</w:t>
        </w:r>
      </w:hyperlink>
      <w:r w:rsidRPr="00E34CFC">
        <w:rPr>
          <w:rFonts w:asciiTheme="majorHAnsi" w:hAnsiTheme="majorHAnsi"/>
          <w:sz w:val="22"/>
          <w:szCs w:val="22"/>
        </w:rPr>
        <w:t xml:space="preserve">, enter your login information, then enter registration code </w:t>
      </w:r>
      <w:r w:rsidRPr="00E34CFC">
        <w:rPr>
          <w:rFonts w:asciiTheme="majorHAnsi" w:hAnsiTheme="majorHAnsi"/>
          <w:sz w:val="22"/>
          <w:szCs w:val="22"/>
          <w:highlight w:val="yellow"/>
        </w:rPr>
        <w:t>&lt;REGISTRATION CODE HERE&gt;</w:t>
      </w:r>
      <w:r w:rsidRPr="00E34CFC">
        <w:rPr>
          <w:rFonts w:asciiTheme="majorHAnsi" w:hAnsiTheme="majorHAnsi"/>
          <w:sz w:val="22"/>
          <w:szCs w:val="22"/>
        </w:rPr>
        <w:t xml:space="preserve"> by clicking “Add a Course” in the top right corner of the Dashboard.</w:t>
      </w:r>
    </w:p>
    <w:p w14:paraId="27C918AE" w14:textId="77777777" w:rsidR="00E34CFC" w:rsidRPr="00E34CFC" w:rsidRDefault="00E34CFC" w:rsidP="00E34CFC">
      <w:pPr>
        <w:rPr>
          <w:rFonts w:asciiTheme="majorHAnsi" w:hAnsiTheme="majorHAnsi"/>
          <w:b/>
          <w:sz w:val="22"/>
          <w:szCs w:val="22"/>
        </w:rPr>
      </w:pPr>
      <w:r w:rsidRPr="00E34CFC">
        <w:rPr>
          <w:rFonts w:asciiTheme="majorHAnsi" w:hAnsiTheme="majorHAnsi"/>
          <w:sz w:val="22"/>
          <w:szCs w:val="22"/>
        </w:rPr>
        <w:br/>
      </w:r>
      <w:r w:rsidRPr="00E34CFC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Style w:val="TableGrid"/>
        <w:tblW w:w="9838" w:type="dxa"/>
        <w:jc w:val="center"/>
        <w:tblInd w:w="922" w:type="dxa"/>
        <w:tblLook w:val="04A0" w:firstRow="1" w:lastRow="0" w:firstColumn="1" w:lastColumn="0" w:noHBand="0" w:noVBand="1"/>
      </w:tblPr>
      <w:tblGrid>
        <w:gridCol w:w="2669"/>
        <w:gridCol w:w="1440"/>
        <w:gridCol w:w="5729"/>
      </w:tblGrid>
      <w:tr w:rsidR="00E34CFC" w:rsidRPr="00E34CFC" w14:paraId="47611ED5" w14:textId="77777777" w:rsidTr="00E34CFC">
        <w:trPr>
          <w:trHeight w:val="241"/>
          <w:jc w:val="center"/>
        </w:trPr>
        <w:tc>
          <w:tcPr>
            <w:tcW w:w="4109" w:type="dxa"/>
            <w:gridSpan w:val="2"/>
            <w:shd w:val="clear" w:color="auto" w:fill="D9D9D9" w:themeFill="background1" w:themeFillShade="D9"/>
          </w:tcPr>
          <w:p w14:paraId="68C4A3D9" w14:textId="77777777" w:rsidR="00E34CFC" w:rsidRPr="00E34CFC" w:rsidRDefault="00E34CFC" w:rsidP="007529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CFC">
              <w:rPr>
                <w:rFonts w:asciiTheme="majorHAnsi" w:hAnsiTheme="majorHAnsi"/>
                <w:b/>
                <w:sz w:val="22"/>
                <w:szCs w:val="22"/>
              </w:rPr>
              <w:t>Transit Financial Wellness</w:t>
            </w:r>
          </w:p>
        </w:tc>
        <w:tc>
          <w:tcPr>
            <w:tcW w:w="5729" w:type="dxa"/>
            <w:shd w:val="clear" w:color="auto" w:fill="D9D9D9" w:themeFill="background1" w:themeFillShade="D9"/>
            <w:vAlign w:val="center"/>
          </w:tcPr>
          <w:p w14:paraId="5ACEB776" w14:textId="77777777" w:rsidR="00E34CFC" w:rsidRPr="00E34CFC" w:rsidRDefault="00E34CFC" w:rsidP="007529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CFC">
              <w:rPr>
                <w:rFonts w:asciiTheme="majorHAnsi" w:hAnsiTheme="majorHAnsi"/>
                <w:b/>
                <w:sz w:val="22"/>
                <w:szCs w:val="22"/>
              </w:rPr>
              <w:t>Course Outline</w:t>
            </w:r>
          </w:p>
        </w:tc>
      </w:tr>
      <w:tr w:rsidR="00E34CFC" w:rsidRPr="00E34CFC" w14:paraId="179993EB" w14:textId="77777777" w:rsidTr="00E34CFC">
        <w:trPr>
          <w:trHeight w:val="335"/>
          <w:jc w:val="center"/>
        </w:trPr>
        <w:tc>
          <w:tcPr>
            <w:tcW w:w="2669" w:type="dxa"/>
          </w:tcPr>
          <w:p w14:paraId="73E8999B" w14:textId="77777777" w:rsidR="00E34CFC" w:rsidRPr="00E34CFC" w:rsidRDefault="00E34CFC" w:rsidP="0075292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34CFC">
              <w:rPr>
                <w:rFonts w:asciiTheme="majorHAnsi" w:hAnsiTheme="majorHAnsi"/>
                <w:b/>
                <w:sz w:val="22"/>
                <w:szCs w:val="22"/>
              </w:rPr>
              <w:t>Registration Code</w:t>
            </w:r>
          </w:p>
        </w:tc>
        <w:tc>
          <w:tcPr>
            <w:tcW w:w="1440" w:type="dxa"/>
          </w:tcPr>
          <w:p w14:paraId="3D59D368" w14:textId="77777777" w:rsidR="00E34CFC" w:rsidRPr="00E34CFC" w:rsidRDefault="00E34CFC" w:rsidP="00752924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E34CFC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&lt;Code&gt;</w:t>
            </w:r>
          </w:p>
        </w:tc>
        <w:tc>
          <w:tcPr>
            <w:tcW w:w="5729" w:type="dxa"/>
            <w:vMerge w:val="restart"/>
          </w:tcPr>
          <w:p w14:paraId="3A101F9D" w14:textId="77777777" w:rsidR="00E34CFC" w:rsidRPr="00E34CFC" w:rsidRDefault="00E34CFC" w:rsidP="00752924">
            <w:pPr>
              <w:rPr>
                <w:rFonts w:asciiTheme="majorHAnsi" w:eastAsia="Times New Roman" w:hAnsiTheme="majorHAnsi" w:cs="Times New Roman"/>
                <w:sz w:val="22"/>
                <w:szCs w:val="22"/>
              </w:rPr>
            </w:pPr>
            <w:r w:rsidRPr="00E34CFC">
              <w:rPr>
                <w:rFonts w:asciiTheme="majorHAnsi" w:hAnsiTheme="majorHAnsi"/>
                <w:b/>
                <w:noProof/>
                <w:sz w:val="22"/>
                <w:szCs w:val="22"/>
              </w:rPr>
              <w:drawing>
                <wp:inline distT="0" distB="0" distL="0" distR="0" wp14:anchorId="7D2883E4" wp14:editId="1658C39B">
                  <wp:extent cx="3429000" cy="1101387"/>
                  <wp:effectExtent l="0" t="0" r="0" b="0"/>
                  <wp:docPr id="15" name="Picture 15" descr="Macintosh HD:Users:jennregan:Desktop:Screen Shot 2014-03-06 at 2.25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jennregan:Desktop:Screen Shot 2014-03-06 at 2.25.08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568"/>
                          <a:stretch/>
                        </pic:blipFill>
                        <pic:spPr bwMode="auto">
                          <a:xfrm>
                            <a:off x="0" y="0"/>
                            <a:ext cx="3429000" cy="110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CFC" w:rsidRPr="00E34CFC" w14:paraId="1DDF06FB" w14:textId="77777777" w:rsidTr="00E34CFC">
        <w:trPr>
          <w:trHeight w:val="335"/>
          <w:jc w:val="center"/>
        </w:trPr>
        <w:tc>
          <w:tcPr>
            <w:tcW w:w="2669" w:type="dxa"/>
          </w:tcPr>
          <w:p w14:paraId="79CC5597" w14:textId="77777777" w:rsidR="00E34CFC" w:rsidRPr="00E34CFC" w:rsidRDefault="00E34CFC" w:rsidP="00752924">
            <w:pPr>
              <w:rPr>
                <w:rFonts w:asciiTheme="majorHAnsi" w:hAnsiTheme="majorHAnsi"/>
                <w:sz w:val="22"/>
                <w:szCs w:val="22"/>
              </w:rPr>
            </w:pPr>
            <w:r w:rsidRPr="00E34CFC">
              <w:rPr>
                <w:rFonts w:asciiTheme="majorHAnsi" w:hAnsiTheme="majorHAnsi"/>
                <w:sz w:val="22"/>
                <w:szCs w:val="22"/>
              </w:rPr>
              <w:t>Course Opens</w:t>
            </w:r>
          </w:p>
        </w:tc>
        <w:tc>
          <w:tcPr>
            <w:tcW w:w="1440" w:type="dxa"/>
          </w:tcPr>
          <w:p w14:paraId="2EFC7D0A" w14:textId="77777777" w:rsidR="00E34CFC" w:rsidRPr="00E34CFC" w:rsidRDefault="00E34CFC" w:rsidP="00752924">
            <w:pPr>
              <w:jc w:val="center"/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E34CFC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&lt;</w:t>
            </w:r>
            <w:proofErr w:type="gramStart"/>
            <w:r w:rsidRPr="00E34CFC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date</w:t>
            </w:r>
            <w:proofErr w:type="gramEnd"/>
            <w:r w:rsidRPr="00E34CFC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&gt;</w:t>
            </w:r>
          </w:p>
        </w:tc>
        <w:tc>
          <w:tcPr>
            <w:tcW w:w="5729" w:type="dxa"/>
            <w:vMerge/>
          </w:tcPr>
          <w:p w14:paraId="2755B3CA" w14:textId="77777777" w:rsidR="00E34CFC" w:rsidRPr="00E34CFC" w:rsidRDefault="00E34CFC" w:rsidP="00752924">
            <w:pPr>
              <w:rPr>
                <w:rFonts w:asciiTheme="majorHAnsi" w:eastAsia="Times New Roman" w:hAnsiTheme="majorHAnsi" w:cs="Times New Roman"/>
                <w:noProof/>
                <w:sz w:val="22"/>
                <w:szCs w:val="22"/>
              </w:rPr>
            </w:pPr>
          </w:p>
        </w:tc>
      </w:tr>
      <w:tr w:rsidR="00E34CFC" w:rsidRPr="00E34CFC" w14:paraId="6A2F37C9" w14:textId="77777777" w:rsidTr="00E34CFC">
        <w:trPr>
          <w:trHeight w:val="335"/>
          <w:jc w:val="center"/>
        </w:trPr>
        <w:tc>
          <w:tcPr>
            <w:tcW w:w="2669" w:type="dxa"/>
          </w:tcPr>
          <w:p w14:paraId="101B8050" w14:textId="77777777" w:rsidR="00E34CFC" w:rsidRPr="00E34CFC" w:rsidRDefault="00E34CFC" w:rsidP="00752924">
            <w:pPr>
              <w:rPr>
                <w:rFonts w:asciiTheme="majorHAnsi" w:hAnsiTheme="majorHAnsi"/>
                <w:sz w:val="22"/>
                <w:szCs w:val="22"/>
              </w:rPr>
            </w:pPr>
            <w:r w:rsidRPr="00E34CFC">
              <w:rPr>
                <w:rFonts w:asciiTheme="majorHAnsi" w:hAnsiTheme="majorHAnsi"/>
                <w:sz w:val="22"/>
                <w:szCs w:val="22"/>
              </w:rPr>
              <w:t>Part 1 Due</w:t>
            </w:r>
          </w:p>
        </w:tc>
        <w:tc>
          <w:tcPr>
            <w:tcW w:w="1440" w:type="dxa"/>
          </w:tcPr>
          <w:p w14:paraId="0A16283A" w14:textId="77777777" w:rsidR="00E34CFC" w:rsidRPr="00E34CFC" w:rsidRDefault="00E34CFC" w:rsidP="007529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CFC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&lt;</w:t>
            </w:r>
            <w:proofErr w:type="gramStart"/>
            <w:r w:rsidRPr="00E34CFC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date</w:t>
            </w:r>
            <w:proofErr w:type="gramEnd"/>
            <w:r w:rsidRPr="00E34CFC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&gt;</w:t>
            </w:r>
          </w:p>
          <w:p w14:paraId="0F11DE2A" w14:textId="77777777" w:rsidR="00E34CFC" w:rsidRPr="00E34CFC" w:rsidRDefault="00E34CFC" w:rsidP="007529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29" w:type="dxa"/>
            <w:vMerge/>
          </w:tcPr>
          <w:p w14:paraId="3B84A15D" w14:textId="77777777" w:rsidR="00E34CFC" w:rsidRPr="00E34CFC" w:rsidRDefault="00E34CFC" w:rsidP="0075292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34CFC" w:rsidRPr="00E34CFC" w14:paraId="04A617A9" w14:textId="77777777" w:rsidTr="00E34CFC">
        <w:trPr>
          <w:trHeight w:val="325"/>
          <w:jc w:val="center"/>
        </w:trPr>
        <w:tc>
          <w:tcPr>
            <w:tcW w:w="2669" w:type="dxa"/>
          </w:tcPr>
          <w:p w14:paraId="307C1368" w14:textId="77777777" w:rsidR="00E34CFC" w:rsidRPr="00E34CFC" w:rsidRDefault="00E34CFC" w:rsidP="00752924">
            <w:pPr>
              <w:rPr>
                <w:rFonts w:asciiTheme="majorHAnsi" w:hAnsiTheme="majorHAnsi"/>
                <w:sz w:val="22"/>
                <w:szCs w:val="22"/>
              </w:rPr>
            </w:pPr>
            <w:r w:rsidRPr="00E34CFC">
              <w:rPr>
                <w:rFonts w:asciiTheme="majorHAnsi" w:hAnsiTheme="majorHAnsi"/>
                <w:sz w:val="22"/>
                <w:szCs w:val="22"/>
              </w:rPr>
              <w:t>Part 2 Due</w:t>
            </w:r>
          </w:p>
        </w:tc>
        <w:tc>
          <w:tcPr>
            <w:tcW w:w="1440" w:type="dxa"/>
          </w:tcPr>
          <w:p w14:paraId="23013A26" w14:textId="77777777" w:rsidR="00E34CFC" w:rsidRPr="00E34CFC" w:rsidRDefault="00E34CFC" w:rsidP="007529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CFC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&lt;</w:t>
            </w:r>
            <w:proofErr w:type="gramStart"/>
            <w:r w:rsidRPr="00E34CFC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date</w:t>
            </w:r>
            <w:proofErr w:type="gramEnd"/>
            <w:r w:rsidRPr="00E34CFC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&gt;</w:t>
            </w:r>
          </w:p>
          <w:p w14:paraId="01209495" w14:textId="77777777" w:rsidR="00E34CFC" w:rsidRPr="00E34CFC" w:rsidRDefault="00E34CFC" w:rsidP="007529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29" w:type="dxa"/>
            <w:vMerge/>
          </w:tcPr>
          <w:p w14:paraId="59F0C443" w14:textId="77777777" w:rsidR="00E34CFC" w:rsidRPr="00E34CFC" w:rsidRDefault="00E34CFC" w:rsidP="0075292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34CFC" w:rsidRPr="00E34CFC" w14:paraId="76A1798F" w14:textId="77777777" w:rsidTr="00E34CFC">
        <w:trPr>
          <w:trHeight w:val="260"/>
          <w:jc w:val="center"/>
        </w:trPr>
        <w:tc>
          <w:tcPr>
            <w:tcW w:w="2669" w:type="dxa"/>
          </w:tcPr>
          <w:p w14:paraId="72E65AC0" w14:textId="77777777" w:rsidR="00E34CFC" w:rsidRPr="00E34CFC" w:rsidRDefault="00E34CFC" w:rsidP="00752924">
            <w:pPr>
              <w:rPr>
                <w:rFonts w:asciiTheme="majorHAnsi" w:hAnsiTheme="majorHAnsi"/>
                <w:sz w:val="22"/>
                <w:szCs w:val="22"/>
              </w:rPr>
            </w:pPr>
            <w:r w:rsidRPr="00E34CFC">
              <w:rPr>
                <w:rFonts w:asciiTheme="majorHAnsi" w:hAnsiTheme="majorHAnsi"/>
                <w:sz w:val="22"/>
                <w:szCs w:val="22"/>
              </w:rPr>
              <w:t>Exam Passing Score</w:t>
            </w:r>
          </w:p>
        </w:tc>
        <w:tc>
          <w:tcPr>
            <w:tcW w:w="1440" w:type="dxa"/>
          </w:tcPr>
          <w:p w14:paraId="0A3465F9" w14:textId="77777777" w:rsidR="00E34CFC" w:rsidRPr="00E34CFC" w:rsidRDefault="00E34CFC" w:rsidP="0075292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34CFC">
              <w:rPr>
                <w:rFonts w:asciiTheme="majorHAnsi" w:hAnsiTheme="majorHAnsi"/>
                <w:b/>
                <w:sz w:val="22"/>
                <w:szCs w:val="22"/>
              </w:rPr>
              <w:t>70%</w:t>
            </w:r>
          </w:p>
        </w:tc>
        <w:tc>
          <w:tcPr>
            <w:tcW w:w="5729" w:type="dxa"/>
            <w:vMerge/>
          </w:tcPr>
          <w:p w14:paraId="1738BC6E" w14:textId="77777777" w:rsidR="00E34CFC" w:rsidRPr="00E34CFC" w:rsidRDefault="00E34CFC" w:rsidP="0075292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BC16C98" w14:textId="77777777" w:rsidR="00E34CFC" w:rsidRPr="00E34CFC" w:rsidRDefault="00E34CFC" w:rsidP="00E34CFC">
      <w:pPr>
        <w:pStyle w:val="CommentText"/>
        <w:rPr>
          <w:rFonts w:asciiTheme="majorHAnsi" w:hAnsiTheme="majorHAnsi"/>
          <w:sz w:val="22"/>
          <w:szCs w:val="22"/>
          <w:highlight w:val="yellow"/>
        </w:rPr>
      </w:pPr>
    </w:p>
    <w:p w14:paraId="366FD09F" w14:textId="77777777" w:rsidR="00E34CFC" w:rsidRPr="00E34CFC" w:rsidRDefault="00E34CFC" w:rsidP="00E34CFC">
      <w:pPr>
        <w:pStyle w:val="CommentText"/>
        <w:rPr>
          <w:rFonts w:asciiTheme="majorHAnsi" w:hAnsiTheme="majorHAnsi"/>
          <w:sz w:val="22"/>
          <w:szCs w:val="22"/>
        </w:rPr>
      </w:pPr>
    </w:p>
    <w:p w14:paraId="7AA32F96" w14:textId="77777777" w:rsidR="00E34CFC" w:rsidRPr="00E34CFC" w:rsidRDefault="00E34CFC" w:rsidP="00E34CFC">
      <w:pPr>
        <w:rPr>
          <w:rFonts w:asciiTheme="majorHAnsi" w:hAnsiTheme="majorHAnsi"/>
          <w:b/>
          <w:sz w:val="22"/>
          <w:szCs w:val="22"/>
        </w:rPr>
      </w:pPr>
      <w:r w:rsidRPr="00E34CFC">
        <w:rPr>
          <w:rFonts w:asciiTheme="majorHAnsi" w:hAnsiTheme="majorHAnsi"/>
          <w:b/>
          <w:sz w:val="22"/>
          <w:szCs w:val="22"/>
        </w:rPr>
        <w:t>Other Important Information:</w:t>
      </w:r>
    </w:p>
    <w:p w14:paraId="616586CD" w14:textId="77777777" w:rsidR="00E34CFC" w:rsidRPr="00E34CFC" w:rsidRDefault="00E34CFC" w:rsidP="00E34CF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34CFC">
        <w:rPr>
          <w:rFonts w:asciiTheme="majorHAnsi" w:hAnsiTheme="majorHAnsi"/>
          <w:sz w:val="22"/>
          <w:szCs w:val="22"/>
        </w:rPr>
        <w:t>You will need Internet access and audio capabilities.</w:t>
      </w:r>
    </w:p>
    <w:p w14:paraId="0EF14350" w14:textId="77777777" w:rsidR="00E34CFC" w:rsidRPr="00E34CFC" w:rsidRDefault="00E34CFC" w:rsidP="00E34CF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34CFC">
        <w:rPr>
          <w:rFonts w:asciiTheme="majorHAnsi" w:eastAsia="Times New Roman" w:hAnsiTheme="majorHAnsi" w:cs="Arial"/>
          <w:color w:val="000000"/>
          <w:sz w:val="22"/>
          <w:szCs w:val="22"/>
        </w:rPr>
        <w:t>To avoid technical issues, please use any major web browser released within the previous two years.</w:t>
      </w:r>
    </w:p>
    <w:p w14:paraId="58B0098F" w14:textId="77777777" w:rsidR="00E34CFC" w:rsidRPr="00E34CFC" w:rsidRDefault="00E34CFC" w:rsidP="00E34CF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34CFC">
        <w:rPr>
          <w:rFonts w:asciiTheme="majorHAnsi" w:hAnsiTheme="majorHAnsi"/>
          <w:sz w:val="22"/>
          <w:szCs w:val="22"/>
        </w:rPr>
        <w:t>You may take the course in multiple sittings.</w:t>
      </w:r>
    </w:p>
    <w:p w14:paraId="746BA74F" w14:textId="77777777" w:rsidR="00E34CFC" w:rsidRPr="00E34CFC" w:rsidRDefault="00E34CFC" w:rsidP="00E34CF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34CFC">
        <w:rPr>
          <w:rFonts w:asciiTheme="majorHAnsi" w:hAnsiTheme="majorHAnsi"/>
          <w:sz w:val="22"/>
          <w:szCs w:val="22"/>
        </w:rPr>
        <w:t>The course may include surveys to help personalize your experience and measure students’ attitudes and behaviors. All survey responses are confidential; the school will only receive information about the student body as a whole and will never see individual students’ answers.</w:t>
      </w:r>
    </w:p>
    <w:p w14:paraId="60FE8546" w14:textId="77777777" w:rsidR="00E34CFC" w:rsidRPr="00E34CFC" w:rsidRDefault="00E34CFC" w:rsidP="00E34CF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34CFC">
        <w:rPr>
          <w:rFonts w:asciiTheme="majorHAnsi" w:hAnsiTheme="majorHAnsi"/>
          <w:sz w:val="22"/>
          <w:szCs w:val="22"/>
        </w:rPr>
        <w:t xml:space="preserve">Should you experience problems, technical support is available 24/7 and can be accessed from the “Help” link within the course. </w:t>
      </w:r>
    </w:p>
    <w:p w14:paraId="1F4BA6C6" w14:textId="77777777" w:rsidR="00E34CFC" w:rsidRPr="00E34CFC" w:rsidRDefault="00E34CFC" w:rsidP="00E34CFC">
      <w:pPr>
        <w:rPr>
          <w:rFonts w:asciiTheme="majorHAnsi" w:hAnsiTheme="majorHAnsi"/>
          <w:sz w:val="22"/>
          <w:szCs w:val="22"/>
        </w:rPr>
      </w:pPr>
    </w:p>
    <w:p w14:paraId="3449B353" w14:textId="77777777" w:rsidR="00E34CFC" w:rsidRPr="00E34CFC" w:rsidRDefault="00E34CFC" w:rsidP="00E34CFC">
      <w:pPr>
        <w:pStyle w:val="BodyText"/>
        <w:rPr>
          <w:rFonts w:asciiTheme="majorHAnsi" w:hAnsiTheme="majorHAnsi"/>
          <w:sz w:val="22"/>
          <w:szCs w:val="22"/>
        </w:rPr>
      </w:pPr>
      <w:r w:rsidRPr="00E34CFC">
        <w:rPr>
          <w:rFonts w:asciiTheme="majorHAnsi" w:hAnsiTheme="majorHAnsi"/>
          <w:b w:val="0"/>
          <w:color w:val="auto"/>
          <w:sz w:val="22"/>
          <w:szCs w:val="22"/>
        </w:rPr>
        <w:t>Thank you, and enjoy the course!</w:t>
      </w:r>
      <w:r w:rsidRPr="00E34CFC">
        <w:rPr>
          <w:rFonts w:asciiTheme="majorHAnsi" w:hAnsiTheme="majorHAnsi"/>
          <w:sz w:val="22"/>
          <w:szCs w:val="22"/>
        </w:rPr>
        <w:br/>
        <w:t xml:space="preserve"> </w:t>
      </w:r>
    </w:p>
    <w:p w14:paraId="0A71563D" w14:textId="77777777" w:rsidR="00E34CFC" w:rsidRPr="00E34CFC" w:rsidRDefault="00E34CFC" w:rsidP="00E34CFC">
      <w:pPr>
        <w:rPr>
          <w:rFonts w:asciiTheme="majorHAnsi" w:hAnsiTheme="majorHAnsi"/>
          <w:sz w:val="22"/>
          <w:szCs w:val="22"/>
        </w:rPr>
      </w:pPr>
      <w:r w:rsidRPr="00E34CFC">
        <w:rPr>
          <w:rFonts w:asciiTheme="majorHAnsi" w:hAnsiTheme="majorHAnsi"/>
          <w:sz w:val="22"/>
          <w:szCs w:val="22"/>
        </w:rPr>
        <w:t>Sincerely,</w:t>
      </w:r>
    </w:p>
    <w:p w14:paraId="390628E5" w14:textId="77777777" w:rsidR="00E34CFC" w:rsidRPr="00E34CFC" w:rsidRDefault="00E34CFC" w:rsidP="00E34CFC">
      <w:pPr>
        <w:rPr>
          <w:rFonts w:asciiTheme="majorHAnsi" w:hAnsiTheme="majorHAnsi"/>
          <w:sz w:val="22"/>
          <w:szCs w:val="22"/>
        </w:rPr>
      </w:pPr>
      <w:r w:rsidRPr="00E34CFC">
        <w:rPr>
          <w:rFonts w:asciiTheme="majorHAnsi" w:hAnsiTheme="majorHAnsi"/>
          <w:sz w:val="22"/>
          <w:szCs w:val="22"/>
          <w:highlight w:val="yellow"/>
        </w:rPr>
        <w:t>&lt;INSTITUTION&gt;</w:t>
      </w:r>
    </w:p>
    <w:p w14:paraId="3C5B9EA7" w14:textId="77777777" w:rsidR="00E34CFC" w:rsidRPr="00E34CFC" w:rsidRDefault="00E34CFC" w:rsidP="00E34CFC">
      <w:pPr>
        <w:pStyle w:val="CommentText"/>
        <w:rPr>
          <w:rFonts w:asciiTheme="majorHAnsi" w:hAnsiTheme="majorHAnsi"/>
          <w:sz w:val="22"/>
          <w:szCs w:val="22"/>
          <w:highlight w:val="yellow"/>
        </w:rPr>
      </w:pPr>
    </w:p>
    <w:p w14:paraId="21E22EC2" w14:textId="77777777" w:rsidR="00D20760" w:rsidRPr="00E34CFC" w:rsidRDefault="00D20760" w:rsidP="00E34CFC">
      <w:pPr>
        <w:rPr>
          <w:rFonts w:asciiTheme="majorHAnsi" w:hAnsiTheme="majorHAnsi"/>
          <w:sz w:val="22"/>
          <w:szCs w:val="22"/>
        </w:rPr>
      </w:pPr>
    </w:p>
    <w:sectPr w:rsidR="00D20760" w:rsidRPr="00E34CFC" w:rsidSect="00E3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6DF8"/>
    <w:multiLevelType w:val="hybridMultilevel"/>
    <w:tmpl w:val="CE68F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8E4ED05E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>
    <w:nsid w:val="66C43CDB"/>
    <w:multiLevelType w:val="hybridMultilevel"/>
    <w:tmpl w:val="DC4A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FC"/>
    <w:rsid w:val="007F0574"/>
    <w:rsid w:val="00A96969"/>
    <w:rsid w:val="00D20760"/>
    <w:rsid w:val="00E3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37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FC"/>
    <w:pPr>
      <w:ind w:left="720"/>
      <w:contextualSpacing/>
    </w:pPr>
  </w:style>
  <w:style w:type="paragraph" w:styleId="BodyText">
    <w:name w:val="Body Text"/>
    <w:basedOn w:val="Normal"/>
    <w:link w:val="BodyTextChar"/>
    <w:rsid w:val="00E34CFC"/>
    <w:rPr>
      <w:rFonts w:ascii="Verdana" w:eastAsia="Times New Roman" w:hAnsi="Verdana" w:cs="Times New Roman"/>
      <w:b/>
      <w:bCs/>
      <w:color w:val="003366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34CFC"/>
    <w:rPr>
      <w:rFonts w:ascii="Verdana" w:eastAsia="Times New Roman" w:hAnsi="Verdana" w:cs="Times New Roman"/>
      <w:b/>
      <w:bCs/>
      <w:color w:val="003366"/>
      <w:sz w:val="20"/>
      <w:lang w:val="x-none" w:eastAsia="x-none"/>
    </w:rPr>
  </w:style>
  <w:style w:type="paragraph" w:styleId="CommentText">
    <w:name w:val="annotation text"/>
    <w:basedOn w:val="Normal"/>
    <w:link w:val="CommentTextChar"/>
    <w:semiHidden/>
    <w:rsid w:val="00E34CF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CF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34CFC"/>
    <w:rPr>
      <w:color w:val="0000FF"/>
      <w:u w:val="single"/>
    </w:rPr>
  </w:style>
  <w:style w:type="table" w:styleId="TableGrid">
    <w:name w:val="Table Grid"/>
    <w:basedOn w:val="TableNormal"/>
    <w:uiPriority w:val="59"/>
    <w:rsid w:val="00E34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4C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FC"/>
    <w:pPr>
      <w:ind w:left="720"/>
      <w:contextualSpacing/>
    </w:pPr>
  </w:style>
  <w:style w:type="paragraph" w:styleId="BodyText">
    <w:name w:val="Body Text"/>
    <w:basedOn w:val="Normal"/>
    <w:link w:val="BodyTextChar"/>
    <w:rsid w:val="00E34CFC"/>
    <w:rPr>
      <w:rFonts w:ascii="Verdana" w:eastAsia="Times New Roman" w:hAnsi="Verdana" w:cs="Times New Roman"/>
      <w:b/>
      <w:bCs/>
      <w:color w:val="003366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E34CFC"/>
    <w:rPr>
      <w:rFonts w:ascii="Verdana" w:eastAsia="Times New Roman" w:hAnsi="Verdana" w:cs="Times New Roman"/>
      <w:b/>
      <w:bCs/>
      <w:color w:val="003366"/>
      <w:sz w:val="20"/>
      <w:lang w:val="x-none" w:eastAsia="x-none"/>
    </w:rPr>
  </w:style>
  <w:style w:type="paragraph" w:styleId="CommentText">
    <w:name w:val="annotation text"/>
    <w:basedOn w:val="Normal"/>
    <w:link w:val="CommentTextChar"/>
    <w:semiHidden/>
    <w:rsid w:val="00E34CF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34CF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34CFC"/>
    <w:rPr>
      <w:color w:val="0000FF"/>
      <w:u w:val="single"/>
    </w:rPr>
  </w:style>
  <w:style w:type="table" w:styleId="TableGrid">
    <w:name w:val="Table Grid"/>
    <w:basedOn w:val="TableNormal"/>
    <w:uiPriority w:val="59"/>
    <w:rsid w:val="00E34C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C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4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verfi.com/login" TargetMode="External"/><Relationship Id="rId7" Type="http://schemas.openxmlformats.org/officeDocument/2006/relationships/hyperlink" Target="http://www.everfi.com/login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447</Words>
  <Characters>2548</Characters>
  <Application>Microsoft Macintosh Word</Application>
  <DocSecurity>0</DocSecurity>
  <Lines>21</Lines>
  <Paragraphs>5</Paragraphs>
  <ScaleCrop>false</ScaleCrop>
  <Company>EverFi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New</dc:creator>
  <cp:keywords/>
  <dc:description/>
  <cp:lastModifiedBy>Brittany New</cp:lastModifiedBy>
  <cp:revision>3</cp:revision>
  <dcterms:created xsi:type="dcterms:W3CDTF">2016-04-12T16:35:00Z</dcterms:created>
  <dcterms:modified xsi:type="dcterms:W3CDTF">2016-04-25T14:57:00Z</dcterms:modified>
</cp:coreProperties>
</file>